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C9" w:rsidRPr="00714AF5" w:rsidRDefault="003131C9" w:rsidP="003131C9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AF5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3131C9" w:rsidRPr="00714AF5" w:rsidRDefault="003131C9" w:rsidP="003131C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1C9" w:rsidRPr="00714AF5" w:rsidRDefault="003131C9" w:rsidP="003131C9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14AF5">
        <w:rPr>
          <w:rFonts w:ascii="Times New Roman" w:hAnsi="Times New Roman" w:cs="Times New Roman"/>
          <w:b/>
          <w:sz w:val="24"/>
          <w:szCs w:val="24"/>
        </w:rPr>
        <w:t xml:space="preserve"> /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714AF5">
        <w:rPr>
          <w:rFonts w:ascii="Times New Roman" w:hAnsi="Times New Roman" w:cs="Times New Roman"/>
          <w:b/>
          <w:sz w:val="24"/>
          <w:szCs w:val="24"/>
        </w:rPr>
        <w:t>.09.2024</w:t>
      </w:r>
    </w:p>
    <w:p w:rsidR="003131C9" w:rsidRPr="00714AF5" w:rsidRDefault="003131C9" w:rsidP="003131C9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1C9" w:rsidRPr="00714AF5" w:rsidRDefault="003131C9" w:rsidP="003131C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14AF5">
        <w:rPr>
          <w:rFonts w:ascii="Times New Roman" w:hAnsi="Times New Roman" w:cs="Times New Roman"/>
          <w:sz w:val="24"/>
          <w:szCs w:val="24"/>
        </w:rPr>
        <w:t>Днес 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AF5">
        <w:rPr>
          <w:rFonts w:ascii="Times New Roman" w:hAnsi="Times New Roman" w:cs="Times New Roman"/>
          <w:sz w:val="24"/>
          <w:szCs w:val="24"/>
        </w:rPr>
        <w:t>.09.2024 г. в 17:10 часа, в гр. Монтана, РИК – Монтана проведе  заседание. На него присъства: Габриела Илиева Димитрова – Николова,</w:t>
      </w:r>
      <w:r w:rsidRPr="00895B1D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AF5">
        <w:rPr>
          <w:rFonts w:ascii="Times New Roman" w:hAnsi="Times New Roman" w:cs="Times New Roman"/>
          <w:sz w:val="24"/>
          <w:szCs w:val="24"/>
        </w:rPr>
        <w:t xml:space="preserve"> Даниела </w:t>
      </w:r>
      <w:proofErr w:type="spellStart"/>
      <w:r w:rsidRPr="00714AF5">
        <w:rPr>
          <w:rFonts w:ascii="Times New Roman" w:hAnsi="Times New Roman" w:cs="Times New Roman"/>
          <w:sz w:val="24"/>
          <w:szCs w:val="24"/>
        </w:rPr>
        <w:t>Вескова</w:t>
      </w:r>
      <w:proofErr w:type="spellEnd"/>
      <w:r w:rsidRPr="00714AF5">
        <w:rPr>
          <w:rFonts w:ascii="Times New Roman" w:hAnsi="Times New Roman" w:cs="Times New Roman"/>
          <w:sz w:val="24"/>
          <w:szCs w:val="24"/>
        </w:rPr>
        <w:t xml:space="preserve"> Николаева, Камелия Александрова Илиева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AF5">
        <w:rPr>
          <w:rFonts w:ascii="Times New Roman" w:hAnsi="Times New Roman" w:cs="Times New Roman"/>
          <w:sz w:val="24"/>
          <w:szCs w:val="24"/>
        </w:rPr>
        <w:t>Мартин Петров Конов, Росен Валентинов Крумов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AF5">
        <w:rPr>
          <w:rFonts w:ascii="Times New Roman" w:hAnsi="Times New Roman" w:cs="Times New Roman"/>
          <w:sz w:val="24"/>
          <w:szCs w:val="24"/>
        </w:rPr>
        <w:t xml:space="preserve"> Тодор Георгиев Георгиев, Петя Петрова Кирилова, Надя Александрова Ангелова, Петко Кирилов Петков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AF5">
        <w:rPr>
          <w:rFonts w:ascii="Times New Roman" w:hAnsi="Times New Roman" w:cs="Times New Roman"/>
          <w:sz w:val="24"/>
          <w:szCs w:val="24"/>
        </w:rPr>
        <w:t xml:space="preserve">Цецка Иванова Георгиева, Николай Лазаров Иванов, </w:t>
      </w:r>
      <w:r>
        <w:rPr>
          <w:rFonts w:ascii="Times New Roman" w:hAnsi="Times New Roman" w:cs="Times New Roman"/>
          <w:sz w:val="24"/>
          <w:szCs w:val="24"/>
        </w:rPr>
        <w:t xml:space="preserve"> Илия Замфиров Илиев.</w:t>
      </w:r>
      <w:r w:rsidR="00F114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1C9" w:rsidRPr="00714AF5" w:rsidRDefault="003131C9" w:rsidP="003131C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Председателят на РИК – Габриела Илиева Димитрова - Николова, откри заседанието. Добър ден колеги. Присъстваме в залата </w:t>
      </w:r>
      <w:r w:rsidR="00013634">
        <w:rPr>
          <w:rFonts w:ascii="Times New Roman" w:hAnsi="Times New Roman" w:cs="Times New Roman"/>
          <w:sz w:val="24"/>
          <w:szCs w:val="24"/>
        </w:rPr>
        <w:t xml:space="preserve">всички </w:t>
      </w:r>
      <w:r w:rsidRPr="00714AF5">
        <w:rPr>
          <w:rFonts w:ascii="Times New Roman" w:hAnsi="Times New Roman" w:cs="Times New Roman"/>
          <w:sz w:val="24"/>
          <w:szCs w:val="24"/>
        </w:rPr>
        <w:t>1</w:t>
      </w:r>
      <w:r w:rsidR="00F11426">
        <w:rPr>
          <w:rFonts w:ascii="Times New Roman" w:hAnsi="Times New Roman" w:cs="Times New Roman"/>
          <w:sz w:val="24"/>
          <w:szCs w:val="24"/>
        </w:rPr>
        <w:t>3</w:t>
      </w:r>
      <w:r w:rsidRPr="00714AF5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</w:t>
      </w:r>
      <w:r w:rsidR="00013634">
        <w:rPr>
          <w:rFonts w:ascii="Times New Roman" w:hAnsi="Times New Roman" w:cs="Times New Roman"/>
          <w:sz w:val="24"/>
          <w:szCs w:val="24"/>
        </w:rPr>
        <w:t xml:space="preserve"> Председателят п</w:t>
      </w:r>
      <w:r w:rsidRPr="00714AF5">
        <w:rPr>
          <w:rFonts w:ascii="Times New Roman" w:hAnsi="Times New Roman" w:cs="Times New Roman"/>
          <w:sz w:val="24"/>
          <w:szCs w:val="24"/>
        </w:rPr>
        <w:t xml:space="preserve">рочете проекта за дневен ред на РИК, а именно: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3131C9" w:rsidRPr="00714AF5" w:rsidTr="00D718A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131C9" w:rsidRPr="00714AF5" w:rsidRDefault="003131C9" w:rsidP="00D718AC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A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3131C9" w:rsidRPr="00714AF5" w:rsidRDefault="003131C9" w:rsidP="00D718AC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AF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3131C9" w:rsidRPr="00714AF5" w:rsidRDefault="003131C9" w:rsidP="00D718AC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AF5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3131C9" w:rsidRPr="00714AF5" w:rsidTr="00D718AC">
        <w:trPr>
          <w:jc w:val="center"/>
        </w:trPr>
        <w:tc>
          <w:tcPr>
            <w:tcW w:w="659" w:type="dxa"/>
            <w:shd w:val="clear" w:color="auto" w:fill="auto"/>
          </w:tcPr>
          <w:p w:rsidR="003131C9" w:rsidRPr="00714AF5" w:rsidRDefault="003131C9" w:rsidP="00D718A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shd w:val="clear" w:color="auto" w:fill="auto"/>
          </w:tcPr>
          <w:p w:rsidR="003131C9" w:rsidRPr="00714AF5" w:rsidRDefault="003131C9" w:rsidP="00AD3B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</w:t>
            </w:r>
            <w:r w:rsidRPr="00452C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предложена от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23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 „КОЙ“ – КОМПЕТЕНТНОСТ, ОТГОВОРНОСТ И ИСТИНА“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3131C9" w:rsidRPr="00714AF5" w:rsidRDefault="003131C9" w:rsidP="00D718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131C9" w:rsidRPr="00714AF5" w:rsidRDefault="003131C9" w:rsidP="00D718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14AF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131C9" w:rsidRPr="00714AF5" w:rsidTr="00D718A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1C9" w:rsidRPr="00714AF5" w:rsidRDefault="003131C9" w:rsidP="00D718A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1C9" w:rsidRPr="00714AF5" w:rsidRDefault="00314B25" w:rsidP="00D718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</w:t>
            </w:r>
            <w:r w:rsidRPr="00452C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предложена от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23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партия </w:t>
            </w:r>
            <w:r w:rsidRPr="00914C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„БЪЛГАРИЯ НА ТРУДА И РАЗУМА“.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C9" w:rsidRPr="00714AF5" w:rsidRDefault="003131C9" w:rsidP="00D718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14AF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14B25" w:rsidRPr="00714AF5" w:rsidTr="00D718A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25" w:rsidRPr="00714AF5" w:rsidRDefault="00314B25" w:rsidP="00D718A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25" w:rsidRPr="00714AF5" w:rsidRDefault="00967FF3" w:rsidP="00967FF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</w:t>
            </w:r>
            <w:r w:rsidRPr="00452C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предложена от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B7E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 „МОРАЛ ЕДИНСТВО ЧЕСТ“.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5" w:rsidRPr="00714AF5" w:rsidRDefault="00314B25" w:rsidP="00D718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14AF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14B25" w:rsidRPr="00714AF5" w:rsidTr="00D718A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25" w:rsidRPr="00714AF5" w:rsidRDefault="00314B25" w:rsidP="00D718A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25" w:rsidRPr="00714AF5" w:rsidRDefault="00314B25" w:rsidP="00D718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5" w:rsidRPr="00714AF5" w:rsidRDefault="00314B25" w:rsidP="00D718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14AF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3131C9" w:rsidRPr="00714AF5" w:rsidRDefault="003131C9" w:rsidP="003131C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3131C9" w:rsidRPr="00714AF5" w:rsidRDefault="003131C9" w:rsidP="003131C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3131C9" w:rsidRPr="00714AF5" w:rsidRDefault="003131C9" w:rsidP="003131C9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Pr="00714A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131C9" w:rsidRPr="00714AF5" w:rsidRDefault="003131C9" w:rsidP="003131C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31C9" w:rsidRDefault="003131C9" w:rsidP="003131C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ПРИЕМА проекта за дневен ред на 1</w:t>
      </w:r>
      <w:r w:rsidR="00AD3B82">
        <w:rPr>
          <w:rFonts w:ascii="Times New Roman" w:hAnsi="Times New Roman" w:cs="Times New Roman"/>
          <w:sz w:val="24"/>
          <w:szCs w:val="24"/>
        </w:rPr>
        <w:t>9</w:t>
      </w:r>
      <w:r w:rsidRPr="00714AF5">
        <w:rPr>
          <w:rFonts w:ascii="Times New Roman" w:hAnsi="Times New Roman" w:cs="Times New Roman"/>
          <w:sz w:val="24"/>
          <w:szCs w:val="24"/>
        </w:rPr>
        <w:t>.09.2024 г. както следва:</w:t>
      </w:r>
    </w:p>
    <w:p w:rsidR="003131C9" w:rsidRDefault="003131C9" w:rsidP="003131C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3131C9" w:rsidRPr="006E76F7" w:rsidTr="00D718A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131C9" w:rsidRPr="006E76F7" w:rsidRDefault="003131C9" w:rsidP="00D718AC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3131C9" w:rsidRPr="006E76F7" w:rsidRDefault="003131C9" w:rsidP="00D718AC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F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3131C9" w:rsidRPr="006E76F7" w:rsidRDefault="003131C9" w:rsidP="00D718AC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F7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3131C9" w:rsidRPr="006E76F7" w:rsidTr="00D718AC">
        <w:trPr>
          <w:jc w:val="center"/>
        </w:trPr>
        <w:tc>
          <w:tcPr>
            <w:tcW w:w="659" w:type="dxa"/>
            <w:shd w:val="clear" w:color="auto" w:fill="auto"/>
          </w:tcPr>
          <w:p w:rsidR="003131C9" w:rsidRPr="006E76F7" w:rsidRDefault="003131C9" w:rsidP="00D718AC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76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shd w:val="clear" w:color="auto" w:fill="auto"/>
          </w:tcPr>
          <w:p w:rsidR="003131C9" w:rsidRPr="00714AF5" w:rsidRDefault="00AD3B82" w:rsidP="00AD3B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</w:t>
            </w:r>
            <w:r w:rsidRPr="00452C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предложена от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23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 „КОЙ“ – КОМПЕТЕНТНОСТ, ОТГОВОРНОСТ И ИСТИНА“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843" w:type="dxa"/>
          </w:tcPr>
          <w:p w:rsidR="003131C9" w:rsidRPr="006E76F7" w:rsidRDefault="003131C9" w:rsidP="00D718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131C9" w:rsidRPr="006E76F7" w:rsidRDefault="003131C9" w:rsidP="00D718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E76F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14B25" w:rsidRPr="00714AF5" w:rsidTr="00D718A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25" w:rsidRPr="00714AF5" w:rsidRDefault="00314B25" w:rsidP="00314B25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25" w:rsidRPr="00714AF5" w:rsidRDefault="00314B25" w:rsidP="00D718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</w:t>
            </w:r>
            <w:r w:rsidRPr="00452C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предложена от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23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партия </w:t>
            </w:r>
            <w:r w:rsidRPr="00914C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„БЪЛГАРИЯ НА ТРУДА И РАЗУМА“.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5" w:rsidRPr="00714AF5" w:rsidRDefault="00314B25" w:rsidP="00D718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14AF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14B25" w:rsidRPr="00714AF5" w:rsidTr="00D718A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25" w:rsidRPr="00714AF5" w:rsidRDefault="00314B25" w:rsidP="00314B25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25" w:rsidRPr="00714AF5" w:rsidRDefault="00967FF3" w:rsidP="00967FF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</w:t>
            </w:r>
            <w:r w:rsidRPr="00452C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предложена от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B7E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 „МОРАЛ ЕДИНСТВО ЧЕСТ“.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5" w:rsidRPr="00714AF5" w:rsidRDefault="00314B25" w:rsidP="00D718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14AF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14B25" w:rsidRPr="00714AF5" w:rsidTr="00D718A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25" w:rsidRPr="00714AF5" w:rsidRDefault="00314B25" w:rsidP="00314B25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25" w:rsidRPr="00714AF5" w:rsidRDefault="00314B25" w:rsidP="00D718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5" w:rsidRPr="00714AF5" w:rsidRDefault="00314B25" w:rsidP="00D718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14AF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3131C9" w:rsidRDefault="003131C9" w:rsidP="003131C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3131C9" w:rsidRDefault="003131C9" w:rsidP="003131C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По т. 1</w:t>
      </w:r>
      <w:r w:rsidRPr="00714AF5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714AF5">
        <w:rPr>
          <w:rFonts w:ascii="Times New Roman" w:hAnsi="Times New Roman" w:cs="Times New Roman"/>
        </w:rPr>
        <w:t xml:space="preserve"> </w:t>
      </w:r>
    </w:p>
    <w:p w:rsidR="003131C9" w:rsidRPr="00452C75" w:rsidRDefault="003131C9" w:rsidP="003131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</w:rPr>
        <w:t xml:space="preserve">Председателят на РИК предложи проект на решение относно </w:t>
      </w:r>
      <w:r w:rsidRPr="00452C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Регистрация на кандидатска листа за народни представители, в изборите за народни представители на 27 октомври 2024 г.</w:t>
      </w:r>
      <w:r w:rsidRPr="00452C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предложена от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„КОЙ“ – КОМПЕТЕНТНОСТ, ОТГОВОРНОСТ И ИСТИНА“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131C9" w:rsidRPr="00E57E00" w:rsidRDefault="003131C9" w:rsidP="003131C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Р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предложение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 № 35 от 19</w:t>
      </w:r>
      <w:r w:rsidRPr="00D62F69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 от</w:t>
      </w:r>
      <w:r w:rsidRPr="00D62F69">
        <w:rPr>
          <w:color w:val="333333"/>
          <w:sz w:val="21"/>
          <w:szCs w:val="21"/>
          <w:shd w:val="clear" w:color="auto" w:fill="FFFFFF"/>
        </w:rPr>
        <w:t xml:space="preserve">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„КОЙ“ – КОМПЕТЕНТНОСТ, ОТГОВОРНОСТ И ИСТИНА“</w:t>
      </w:r>
      <w:r w:rsidRPr="00D62F69">
        <w:rPr>
          <w:rFonts w:ascii="Times New Roman" w:hAnsi="Times New Roman" w:cs="Times New Roman"/>
          <w:sz w:val="24"/>
          <w:szCs w:val="24"/>
          <w:shd w:val="clear" w:color="auto" w:fill="FFFFFF"/>
        </w:rPr>
        <w:t>, подписан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>о от</w:t>
      </w:r>
      <w:r w:rsidRPr="0067233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6723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Светозар Стоянов </w:t>
      </w:r>
      <w:proofErr w:type="spellStart"/>
      <w:r w:rsidRPr="00672337">
        <w:rPr>
          <w:rFonts w:ascii="Times New Roman" w:hAnsi="Times New Roman" w:cs="Times New Roman"/>
          <w:sz w:val="24"/>
          <w:szCs w:val="24"/>
          <w:shd w:val="clear" w:color="auto" w:fill="FFFFFF"/>
        </w:rPr>
        <w:t>Съев</w:t>
      </w:r>
      <w:proofErr w:type="spellEnd"/>
      <w:r w:rsidRPr="00672337">
        <w:rPr>
          <w:rFonts w:ascii="Times New Roman" w:hAnsi="Times New Roman" w:cs="Times New Roman"/>
          <w:sz w:val="24"/>
          <w:szCs w:val="24"/>
          <w:shd w:val="clear" w:color="auto" w:fill="FFFFFF"/>
        </w:rPr>
        <w:t>, в качеството му на председател и представляващ партията, с което е предложена за регистрация от Район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 (Три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>) кандидати. Предложение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то е заведено под № 4 на 19.09.2024 г., в 10:21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3131C9" w:rsidRDefault="003131C9" w:rsidP="003131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3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3131C9" w:rsidRPr="00E57E00" w:rsidRDefault="003131C9" w:rsidP="003131C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</w:p>
    <w:p w:rsidR="003131C9" w:rsidRPr="00714AF5" w:rsidRDefault="003131C9" w:rsidP="003131C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57E00">
        <w:t xml:space="preserve">Предвид гореизложеното и на основание чл. 72, ал. 1, т. 8 и чл. 255 ИК, </w:t>
      </w:r>
      <w:r>
        <w:t xml:space="preserve">  </w:t>
      </w:r>
    </w:p>
    <w:p w:rsidR="003131C9" w:rsidRPr="00714AF5" w:rsidRDefault="003131C9" w:rsidP="00313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131C9" w:rsidRDefault="003131C9" w:rsidP="003131C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3131C9" w:rsidRPr="00714AF5" w:rsidRDefault="003131C9" w:rsidP="003131C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1C9" w:rsidRDefault="003131C9" w:rsidP="003131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131C9" w:rsidRPr="00E57E00" w:rsidRDefault="003131C9" w:rsidP="00AD3B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кандидатската листа за народни представители в Дванадесети  изборен район – Монтана, предложена от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„КОЙ“ – КОМПЕТЕНТНОСТ, ОТГОВОРНОСТ И ИСТИНА“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081"/>
      </w:tblGrid>
      <w:tr w:rsidR="003131C9" w:rsidRPr="00F73891" w:rsidTr="00D718AC">
        <w:trPr>
          <w:jc w:val="center"/>
        </w:trPr>
        <w:tc>
          <w:tcPr>
            <w:tcW w:w="994" w:type="dxa"/>
          </w:tcPr>
          <w:p w:rsidR="003131C9" w:rsidRPr="00F73891" w:rsidRDefault="003131C9" w:rsidP="00D71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№ по ред в листата</w:t>
            </w:r>
          </w:p>
        </w:tc>
        <w:tc>
          <w:tcPr>
            <w:tcW w:w="7081" w:type="dxa"/>
          </w:tcPr>
          <w:p w:rsidR="003131C9" w:rsidRPr="00F73891" w:rsidRDefault="003131C9" w:rsidP="00D718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3131C9" w:rsidRPr="00F73891" w:rsidTr="00D718AC">
        <w:trPr>
          <w:jc w:val="center"/>
        </w:trPr>
        <w:tc>
          <w:tcPr>
            <w:tcW w:w="994" w:type="dxa"/>
          </w:tcPr>
          <w:p w:rsidR="003131C9" w:rsidRPr="00F73891" w:rsidRDefault="003131C9" w:rsidP="00D71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081" w:type="dxa"/>
          </w:tcPr>
          <w:p w:rsidR="003131C9" w:rsidRPr="00F73891" w:rsidRDefault="003131C9" w:rsidP="00D718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</w:t>
            </w:r>
            <w:r>
              <w:t xml:space="preserve"> </w:t>
            </w:r>
            <w:r w:rsidRPr="00265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Драганова</w:t>
            </w:r>
            <w:r>
              <w:t xml:space="preserve"> </w:t>
            </w:r>
            <w:r w:rsidRPr="00265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Чакърова–Вълкова</w:t>
            </w:r>
          </w:p>
        </w:tc>
      </w:tr>
      <w:tr w:rsidR="003131C9" w:rsidRPr="00F73891" w:rsidTr="00D718AC">
        <w:trPr>
          <w:jc w:val="center"/>
        </w:trPr>
        <w:tc>
          <w:tcPr>
            <w:tcW w:w="994" w:type="dxa"/>
          </w:tcPr>
          <w:p w:rsidR="003131C9" w:rsidRPr="00F73891" w:rsidRDefault="003131C9" w:rsidP="00D71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081" w:type="dxa"/>
          </w:tcPr>
          <w:p w:rsidR="003131C9" w:rsidRPr="00F73891" w:rsidRDefault="003131C9" w:rsidP="00D718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65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65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Стоянов</w:t>
            </w:r>
            <w:proofErr w:type="spellEnd"/>
          </w:p>
        </w:tc>
      </w:tr>
      <w:tr w:rsidR="003131C9" w:rsidRPr="00F73891" w:rsidTr="00D718AC">
        <w:trPr>
          <w:jc w:val="center"/>
        </w:trPr>
        <w:tc>
          <w:tcPr>
            <w:tcW w:w="994" w:type="dxa"/>
          </w:tcPr>
          <w:p w:rsidR="003131C9" w:rsidRDefault="003131C9" w:rsidP="00D71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081" w:type="dxa"/>
          </w:tcPr>
          <w:p w:rsidR="003131C9" w:rsidRPr="00F73891" w:rsidRDefault="003131C9" w:rsidP="00D718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65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65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Михайлов</w:t>
            </w:r>
          </w:p>
        </w:tc>
      </w:tr>
    </w:tbl>
    <w:p w:rsidR="003131C9" w:rsidRDefault="003131C9" w:rsidP="00313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31C9" w:rsidRPr="00E57E00" w:rsidRDefault="003131C9" w:rsidP="00313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3131C9" w:rsidRPr="00E57E00" w:rsidRDefault="003131C9" w:rsidP="003131C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3131C9" w:rsidRDefault="003131C9" w:rsidP="00AD3B8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Pr="0005156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оспорване в тридневен срок по реда на чл. 73, ал. 1 от ИК пред Централната избирателна комисия София.</w:t>
      </w:r>
    </w:p>
    <w:p w:rsidR="003131C9" w:rsidRPr="00714AF5" w:rsidRDefault="003131C9" w:rsidP="00AD3B8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3131C9" w:rsidRPr="00714AF5" w:rsidRDefault="003131C9" w:rsidP="003131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714AF5">
        <w:rPr>
          <w:rFonts w:ascii="Helvetica" w:eastAsia="Times New Roman" w:hAnsi="Helvetica" w:cs="Helvetica"/>
          <w:sz w:val="21"/>
          <w:szCs w:val="21"/>
          <w:lang w:eastAsia="bg-BG"/>
        </w:rPr>
        <w:tab/>
      </w:r>
      <w:r w:rsidRPr="00714AF5">
        <w:rPr>
          <w:rFonts w:ascii="Helvetica" w:eastAsia="Times New Roman" w:hAnsi="Helvetica" w:cs="Helvetica"/>
          <w:sz w:val="21"/>
          <w:szCs w:val="21"/>
          <w:lang w:eastAsia="bg-BG"/>
        </w:rPr>
        <w:tab/>
      </w:r>
    </w:p>
    <w:p w:rsidR="003131C9" w:rsidRDefault="003131C9" w:rsidP="00313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807F07" w:rsidRPr="00914C53" w:rsidRDefault="00807F07" w:rsidP="00807F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</w:rPr>
        <w:t xml:space="preserve">Председателят на РИК предложи проект на решение относно </w:t>
      </w:r>
      <w:r w:rsidRPr="00452C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Регистрация на кандидатска листа за народни представители, в изборите за народни представители на 27 октомври 2024 г.</w:t>
      </w:r>
      <w:r w:rsidRPr="00452C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предложена от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</w:t>
      </w:r>
      <w:r w:rsidRPr="00914C53">
        <w:rPr>
          <w:rFonts w:ascii="Times New Roman" w:hAnsi="Times New Roman" w:cs="Times New Roman"/>
          <w:sz w:val="24"/>
          <w:szCs w:val="24"/>
          <w:shd w:val="clear" w:color="auto" w:fill="FFFFFF"/>
        </w:rPr>
        <w:t>„БЪЛГАРИЯ НА ТРУДА И РАЗУМА“.</w:t>
      </w:r>
    </w:p>
    <w:p w:rsidR="00807F07" w:rsidRPr="00E57E00" w:rsidRDefault="00807F07" w:rsidP="00807F0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Р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предложение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 № 39 от 19</w:t>
      </w:r>
      <w:r w:rsidRPr="00D62F69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 от</w:t>
      </w:r>
      <w:r w:rsidRPr="00D62F69">
        <w:rPr>
          <w:color w:val="333333"/>
          <w:sz w:val="21"/>
          <w:szCs w:val="21"/>
          <w:shd w:val="clear" w:color="auto" w:fill="FFFFFF"/>
        </w:rPr>
        <w:t xml:space="preserve">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</w:t>
      </w:r>
      <w:r w:rsidRPr="00914C53">
        <w:rPr>
          <w:rFonts w:ascii="Times New Roman" w:hAnsi="Times New Roman" w:cs="Times New Roman"/>
          <w:sz w:val="24"/>
          <w:szCs w:val="24"/>
          <w:shd w:val="clear" w:color="auto" w:fill="FFFFFF"/>
        </w:rPr>
        <w:t>„БЪЛГАРИЯ НА ТРУДА И РАЗУМА</w:t>
      </w:r>
      <w:r w:rsidRPr="00464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“, подписано от  Ирина Вълчева Терзийска, в качеството й пълномощник на Георги Петков Манолов председател </w:t>
      </w:r>
      <w:r w:rsidRPr="00672337">
        <w:rPr>
          <w:rFonts w:ascii="Times New Roman" w:hAnsi="Times New Roman" w:cs="Times New Roman"/>
          <w:sz w:val="24"/>
          <w:szCs w:val="24"/>
          <w:shd w:val="clear" w:color="auto" w:fill="FFFFFF"/>
        </w:rPr>
        <w:t>и представляващ партията, с което е предложена за регистрация от Район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 (Три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>) кандидати. Предложение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то е заведено под № 5 на 19.09.2024 г., в 13:20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807F07" w:rsidRDefault="00807F07" w:rsidP="00807F0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3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807F07" w:rsidRPr="00E57E00" w:rsidRDefault="00807F07" w:rsidP="00807F0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</w:p>
    <w:p w:rsidR="00F11426" w:rsidRDefault="00807F07" w:rsidP="00807F0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57E00">
        <w:t>Предвид гореизложеното и на основание чл. 72, ал. 1, т. 8 и чл. 255 ИК,</w:t>
      </w:r>
    </w:p>
    <w:p w:rsidR="00807F07" w:rsidRDefault="00807F07" w:rsidP="00807F0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57E00">
        <w:t xml:space="preserve"> </w:t>
      </w:r>
      <w:r>
        <w:t xml:space="preserve"> </w:t>
      </w:r>
    </w:p>
    <w:p w:rsidR="00807F07" w:rsidRDefault="00807F07" w:rsidP="00807F0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11426" w:rsidRDefault="00F11426" w:rsidP="00807F0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26" w:rsidRDefault="00F11426" w:rsidP="00807F0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26" w:rsidRDefault="00F11426" w:rsidP="00807F0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F07" w:rsidRDefault="00807F07" w:rsidP="00807F07">
      <w:pPr>
        <w:shd w:val="clear" w:color="auto" w:fill="FFFFFF"/>
        <w:spacing w:after="150" w:line="240" w:lineRule="auto"/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07F07" w:rsidRDefault="00807F07" w:rsidP="00807F0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</w:t>
      </w: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кандидатската листа за народни представители в Дванадесети  изборен район – Монтана, предложена от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</w:t>
      </w:r>
      <w:r w:rsidRPr="00914C53">
        <w:rPr>
          <w:rFonts w:ascii="Times New Roman" w:hAnsi="Times New Roman" w:cs="Times New Roman"/>
          <w:sz w:val="24"/>
          <w:szCs w:val="24"/>
          <w:shd w:val="clear" w:color="auto" w:fill="FFFFFF"/>
        </w:rPr>
        <w:t>„БЪЛГАРИЯ НА ТРУДА И РАЗУМА“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 г., както следва:</w:t>
      </w:r>
    </w:p>
    <w:p w:rsidR="00807F07" w:rsidRPr="00E57E00" w:rsidRDefault="00807F07" w:rsidP="00807F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6514"/>
      </w:tblGrid>
      <w:tr w:rsidR="00807F07" w:rsidRPr="00F73891" w:rsidTr="00D718AC">
        <w:trPr>
          <w:jc w:val="center"/>
        </w:trPr>
        <w:tc>
          <w:tcPr>
            <w:tcW w:w="994" w:type="dxa"/>
          </w:tcPr>
          <w:p w:rsidR="00807F07" w:rsidRPr="00F73891" w:rsidRDefault="00807F07" w:rsidP="00D71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6514" w:type="dxa"/>
          </w:tcPr>
          <w:p w:rsidR="00807F07" w:rsidRPr="00F73891" w:rsidRDefault="00807F07" w:rsidP="00D718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807F07" w:rsidRPr="00F73891" w:rsidTr="00D718AC">
        <w:trPr>
          <w:jc w:val="center"/>
        </w:trPr>
        <w:tc>
          <w:tcPr>
            <w:tcW w:w="994" w:type="dxa"/>
          </w:tcPr>
          <w:p w:rsidR="00807F07" w:rsidRPr="00F73891" w:rsidRDefault="00807F07" w:rsidP="00D71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514" w:type="dxa"/>
          </w:tcPr>
          <w:p w:rsidR="00807F07" w:rsidRPr="006F3133" w:rsidRDefault="00807F07" w:rsidP="00D718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Мая Василева Борисова</w:t>
            </w:r>
          </w:p>
        </w:tc>
      </w:tr>
      <w:tr w:rsidR="00807F07" w:rsidRPr="00F73891" w:rsidTr="00D718AC">
        <w:trPr>
          <w:jc w:val="center"/>
        </w:trPr>
        <w:tc>
          <w:tcPr>
            <w:tcW w:w="994" w:type="dxa"/>
          </w:tcPr>
          <w:p w:rsidR="00807F07" w:rsidRPr="00F73891" w:rsidRDefault="00807F07" w:rsidP="00D71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514" w:type="dxa"/>
          </w:tcPr>
          <w:p w:rsidR="00807F07" w:rsidRPr="006F3133" w:rsidRDefault="00807F07" w:rsidP="00D718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Анатоли Василев Борисов</w:t>
            </w:r>
          </w:p>
        </w:tc>
      </w:tr>
      <w:tr w:rsidR="00807F07" w:rsidRPr="00F73891" w:rsidTr="00D718AC">
        <w:trPr>
          <w:jc w:val="center"/>
        </w:trPr>
        <w:tc>
          <w:tcPr>
            <w:tcW w:w="994" w:type="dxa"/>
          </w:tcPr>
          <w:p w:rsidR="00807F07" w:rsidRDefault="00807F07" w:rsidP="00D71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514" w:type="dxa"/>
          </w:tcPr>
          <w:p w:rsidR="00807F07" w:rsidRPr="006F3133" w:rsidRDefault="00807F07" w:rsidP="00D718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Цветанка Василева  Борисова</w:t>
            </w:r>
          </w:p>
        </w:tc>
      </w:tr>
    </w:tbl>
    <w:p w:rsidR="00807F07" w:rsidRDefault="00807F07" w:rsidP="00807F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F07" w:rsidRPr="00E57E00" w:rsidRDefault="00807F07" w:rsidP="00807F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807F07" w:rsidRPr="00E57E00" w:rsidRDefault="00807F07" w:rsidP="00807F0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807F07" w:rsidRDefault="00807F07" w:rsidP="00807F0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Pr="0005156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оспорване в тридневен срок по реда на чл. 73, ал. 1 от ИК пред Централната избирателна комисия София.</w:t>
      </w:r>
    </w:p>
    <w:p w:rsidR="00DE4977" w:rsidRDefault="00DE4977" w:rsidP="00DE49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967FF3" w:rsidRDefault="00967FF3" w:rsidP="00807F0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7FF3" w:rsidRDefault="00967FF3" w:rsidP="00967F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967FF3" w:rsidRPr="00FB7E10" w:rsidRDefault="00967FF3" w:rsidP="00967F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</w:rPr>
        <w:t>Председателят на РИК предложи проект на решение относно</w:t>
      </w:r>
      <w:r>
        <w:rPr>
          <w:rFonts w:ascii="Times New Roman" w:hAnsi="Times New Roman" w:cs="Times New Roman"/>
        </w:rPr>
        <w:t xml:space="preserve">: 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кандидатска листа за народни представители, в изборите за народни представители на 27 октомври 2024 г.</w:t>
      </w:r>
      <w:r w:rsidRPr="00452C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предложена от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B7E10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„МОРАЛ ЕДИНСТВО ЧЕСТ“.</w:t>
      </w:r>
    </w:p>
    <w:p w:rsidR="00967FF3" w:rsidRPr="00E57E00" w:rsidRDefault="00967FF3" w:rsidP="00967F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Р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предложение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 № 41 от 19</w:t>
      </w:r>
      <w:r w:rsidRPr="00D62F69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 от</w:t>
      </w:r>
      <w:r w:rsidRPr="00D62F69">
        <w:rPr>
          <w:color w:val="333333"/>
          <w:sz w:val="21"/>
          <w:szCs w:val="21"/>
          <w:shd w:val="clear" w:color="auto" w:fill="FFFFFF"/>
        </w:rPr>
        <w:t xml:space="preserve">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</w:t>
      </w:r>
      <w:r w:rsidRPr="00FB7E10">
        <w:rPr>
          <w:rFonts w:ascii="Times New Roman" w:hAnsi="Times New Roman" w:cs="Times New Roman"/>
          <w:sz w:val="24"/>
          <w:szCs w:val="24"/>
          <w:shd w:val="clear" w:color="auto" w:fill="FFFFFF"/>
        </w:rPr>
        <w:t>„МОРАЛ ЕДИНСТВО ЧЕСТ“</w:t>
      </w:r>
      <w:r w:rsidRPr="0046491C">
        <w:rPr>
          <w:rFonts w:ascii="Times New Roman" w:hAnsi="Times New Roman" w:cs="Times New Roman"/>
          <w:sz w:val="24"/>
          <w:szCs w:val="24"/>
          <w:shd w:val="clear" w:color="auto" w:fill="FFFFFF"/>
        </w:rPr>
        <w:t>, подп</w:t>
      </w:r>
      <w:r w:rsidRPr="00AE5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исано от </w:t>
      </w:r>
      <w:r w:rsidRPr="00AE5B80">
        <w:rPr>
          <w:rFonts w:ascii="Times New Roman" w:hAnsi="Times New Roman" w:cs="Times New Roman"/>
          <w:sz w:val="24"/>
          <w:szCs w:val="24"/>
        </w:rPr>
        <w:t>Деян Петев Петков</w:t>
      </w:r>
      <w:r w:rsidRPr="00AE5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качеството му пълномощник на </w:t>
      </w:r>
      <w:r w:rsidRPr="00AE5B80">
        <w:rPr>
          <w:rFonts w:ascii="Times New Roman" w:hAnsi="Times New Roman" w:cs="Times New Roman"/>
          <w:sz w:val="24"/>
          <w:szCs w:val="24"/>
        </w:rPr>
        <w:t xml:space="preserve">Радостин Петев Василев </w:t>
      </w:r>
      <w:r w:rsidRPr="00AE5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64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 </w:t>
      </w:r>
      <w:r w:rsidRPr="00672337">
        <w:rPr>
          <w:rFonts w:ascii="Times New Roman" w:hAnsi="Times New Roman" w:cs="Times New Roman"/>
          <w:sz w:val="24"/>
          <w:szCs w:val="24"/>
          <w:shd w:val="clear" w:color="auto" w:fill="FFFFFF"/>
        </w:rPr>
        <w:t>и представляващ партията, с което е предложена за регистрация от Район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 (Осем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>) кандидати. Предложение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то е заведено под № 6 на 19.09.2024 г., в 14:20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967FF3" w:rsidRDefault="00967FF3" w:rsidP="00967FF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8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967FF3" w:rsidRPr="00E57E00" w:rsidRDefault="00967FF3" w:rsidP="00967FF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</w:p>
    <w:p w:rsidR="00967FF3" w:rsidRPr="005E4405" w:rsidRDefault="00967FF3" w:rsidP="00967F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4405">
        <w:rPr>
          <w:rFonts w:ascii="Times New Roman" w:hAnsi="Times New Roman" w:cs="Times New Roman"/>
          <w:sz w:val="24"/>
          <w:szCs w:val="24"/>
        </w:rPr>
        <w:lastRenderedPageBreak/>
        <w:t xml:space="preserve">Предвид гореизложеното и на основание чл. 72, ал. 1, т. 8 и чл. 255 ИК </w:t>
      </w:r>
    </w:p>
    <w:p w:rsidR="00967FF3" w:rsidRDefault="00967FF3" w:rsidP="00967F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11426" w:rsidRDefault="00F11426" w:rsidP="00967FF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7FF3" w:rsidRDefault="00967FF3" w:rsidP="00967F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67FF3" w:rsidRPr="00E57E00" w:rsidRDefault="00967FF3" w:rsidP="00F11426">
      <w:pPr>
        <w:pStyle w:val="a3"/>
        <w:shd w:val="clear" w:color="auto" w:fill="FFFFFF"/>
        <w:spacing w:before="0" w:beforeAutospacing="0" w:after="150" w:afterAutospacing="0"/>
        <w:jc w:val="both"/>
      </w:pPr>
      <w:r w:rsidRPr="00E57E00">
        <w:rPr>
          <w:b/>
          <w:bCs/>
        </w:rPr>
        <w:t xml:space="preserve">      </w:t>
      </w:r>
      <w:r w:rsidRPr="00E57E00">
        <w:rPr>
          <w:b/>
          <w:bCs/>
        </w:rPr>
        <w:tab/>
        <w:t xml:space="preserve">РЕГИСТРИРА </w:t>
      </w:r>
      <w:r w:rsidRPr="00E57E00">
        <w:rPr>
          <w:shd w:val="clear" w:color="auto" w:fill="FFFFFF"/>
        </w:rPr>
        <w:t xml:space="preserve"> кандидатската листа за народни представители в Дванадесети  изборен район – Монтана, предложена от </w:t>
      </w:r>
      <w:r w:rsidRPr="0032326E">
        <w:rPr>
          <w:shd w:val="clear" w:color="auto" w:fill="FFFFFF"/>
        </w:rPr>
        <w:t xml:space="preserve">партия </w:t>
      </w:r>
      <w:r w:rsidRPr="00FB7E10">
        <w:rPr>
          <w:shd w:val="clear" w:color="auto" w:fill="FFFFFF"/>
        </w:rPr>
        <w:t>„МОРАЛ ЕДИНСТВО ЧЕСТ“</w:t>
      </w:r>
      <w:r w:rsidRPr="00E57E00">
        <w:rPr>
          <w:shd w:val="clear" w:color="auto" w:fill="FFFFFF"/>
        </w:rPr>
        <w:t>, в изборите за народни представители на 27 октомври 2024 г., както следва:</w:t>
      </w:r>
      <w:r>
        <w:rPr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506"/>
      </w:tblGrid>
      <w:tr w:rsidR="00967FF3" w:rsidRPr="00F73891" w:rsidTr="00542A96">
        <w:trPr>
          <w:jc w:val="center"/>
        </w:trPr>
        <w:tc>
          <w:tcPr>
            <w:tcW w:w="994" w:type="dxa"/>
          </w:tcPr>
          <w:p w:rsidR="00967FF3" w:rsidRPr="00F73891" w:rsidRDefault="00967FF3" w:rsidP="00542A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506" w:type="dxa"/>
          </w:tcPr>
          <w:p w:rsidR="00967FF3" w:rsidRPr="00F73891" w:rsidRDefault="00967FF3" w:rsidP="00542A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967FF3" w:rsidRPr="00F73891" w:rsidTr="00542A96">
        <w:trPr>
          <w:jc w:val="center"/>
        </w:trPr>
        <w:tc>
          <w:tcPr>
            <w:tcW w:w="994" w:type="dxa"/>
          </w:tcPr>
          <w:p w:rsidR="00967FF3" w:rsidRPr="00F73891" w:rsidRDefault="00967FF3" w:rsidP="00542A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506" w:type="dxa"/>
          </w:tcPr>
          <w:p w:rsidR="00967FF3" w:rsidRPr="006F3133" w:rsidRDefault="00967FF3" w:rsidP="00542A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5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Самуил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E5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Борисов</w:t>
            </w:r>
            <w:r>
              <w:t xml:space="preserve"> </w:t>
            </w:r>
            <w:r w:rsidRPr="00AE5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67FF3" w:rsidRPr="00F73891" w:rsidTr="00542A96">
        <w:trPr>
          <w:jc w:val="center"/>
        </w:trPr>
        <w:tc>
          <w:tcPr>
            <w:tcW w:w="994" w:type="dxa"/>
          </w:tcPr>
          <w:p w:rsidR="00967FF3" w:rsidRPr="00F73891" w:rsidRDefault="00967FF3" w:rsidP="00542A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506" w:type="dxa"/>
          </w:tcPr>
          <w:p w:rsidR="00967FF3" w:rsidRPr="006F3133" w:rsidRDefault="00967FF3" w:rsidP="00542A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5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E5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E5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Петков</w:t>
            </w:r>
          </w:p>
        </w:tc>
      </w:tr>
      <w:tr w:rsidR="00967FF3" w:rsidRPr="00F73891" w:rsidTr="00542A96">
        <w:trPr>
          <w:jc w:val="center"/>
        </w:trPr>
        <w:tc>
          <w:tcPr>
            <w:tcW w:w="994" w:type="dxa"/>
          </w:tcPr>
          <w:p w:rsidR="00967FF3" w:rsidRDefault="00967FF3" w:rsidP="00542A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506" w:type="dxa"/>
          </w:tcPr>
          <w:p w:rsidR="00967FF3" w:rsidRPr="006F3133" w:rsidRDefault="00967FF3" w:rsidP="00542A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5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Цветомира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E5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Крумова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E5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Недкова</w:t>
            </w:r>
          </w:p>
        </w:tc>
      </w:tr>
      <w:tr w:rsidR="00967FF3" w:rsidRPr="00F73891" w:rsidTr="00542A96">
        <w:trPr>
          <w:jc w:val="center"/>
        </w:trPr>
        <w:tc>
          <w:tcPr>
            <w:tcW w:w="994" w:type="dxa"/>
          </w:tcPr>
          <w:p w:rsidR="00967FF3" w:rsidRDefault="00967FF3" w:rsidP="00542A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506" w:type="dxa"/>
          </w:tcPr>
          <w:p w:rsidR="00967FF3" w:rsidRPr="00AE5B80" w:rsidRDefault="00967FF3" w:rsidP="00542A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5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Вероника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E5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Николаева</w:t>
            </w:r>
            <w:r>
              <w:t xml:space="preserve"> </w:t>
            </w:r>
            <w:r w:rsidRPr="00AE5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Свиленова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67FF3" w:rsidRPr="00F73891" w:rsidTr="00542A96">
        <w:trPr>
          <w:jc w:val="center"/>
        </w:trPr>
        <w:tc>
          <w:tcPr>
            <w:tcW w:w="994" w:type="dxa"/>
          </w:tcPr>
          <w:p w:rsidR="00967FF3" w:rsidRDefault="00967FF3" w:rsidP="00542A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7506" w:type="dxa"/>
          </w:tcPr>
          <w:p w:rsidR="00967FF3" w:rsidRPr="00AE5B80" w:rsidRDefault="00967FF3" w:rsidP="00542A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2D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82D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82D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</w:t>
            </w:r>
          </w:p>
        </w:tc>
      </w:tr>
      <w:tr w:rsidR="00967FF3" w:rsidRPr="00F73891" w:rsidTr="00542A96">
        <w:trPr>
          <w:jc w:val="center"/>
        </w:trPr>
        <w:tc>
          <w:tcPr>
            <w:tcW w:w="994" w:type="dxa"/>
          </w:tcPr>
          <w:p w:rsidR="00967FF3" w:rsidRDefault="00967FF3" w:rsidP="00542A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7506" w:type="dxa"/>
          </w:tcPr>
          <w:p w:rsidR="00967FF3" w:rsidRPr="00682D79" w:rsidRDefault="00967FF3" w:rsidP="00542A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2D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Емануела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82D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82D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Лионова</w:t>
            </w:r>
            <w:proofErr w:type="spellEnd"/>
          </w:p>
        </w:tc>
      </w:tr>
      <w:tr w:rsidR="00967FF3" w:rsidRPr="00F73891" w:rsidTr="00542A96">
        <w:trPr>
          <w:jc w:val="center"/>
        </w:trPr>
        <w:tc>
          <w:tcPr>
            <w:tcW w:w="994" w:type="dxa"/>
          </w:tcPr>
          <w:p w:rsidR="00967FF3" w:rsidRDefault="00967FF3" w:rsidP="00542A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7506" w:type="dxa"/>
          </w:tcPr>
          <w:p w:rsidR="00967FF3" w:rsidRPr="00682D79" w:rsidRDefault="00967FF3" w:rsidP="00542A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2D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82D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82D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</w:t>
            </w:r>
          </w:p>
        </w:tc>
      </w:tr>
      <w:tr w:rsidR="00967FF3" w:rsidRPr="00F73891" w:rsidTr="00542A96">
        <w:trPr>
          <w:jc w:val="center"/>
        </w:trPr>
        <w:tc>
          <w:tcPr>
            <w:tcW w:w="994" w:type="dxa"/>
          </w:tcPr>
          <w:p w:rsidR="00967FF3" w:rsidRDefault="00967FF3" w:rsidP="00542A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7506" w:type="dxa"/>
          </w:tcPr>
          <w:p w:rsidR="00967FF3" w:rsidRPr="00682D79" w:rsidRDefault="00967FF3" w:rsidP="00542A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2D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82D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Анатолиев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82D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Здравков</w:t>
            </w:r>
          </w:p>
        </w:tc>
      </w:tr>
    </w:tbl>
    <w:p w:rsidR="00967FF3" w:rsidRPr="00E57E00" w:rsidRDefault="00967FF3" w:rsidP="00967F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967FF3" w:rsidRPr="00E57E00" w:rsidRDefault="00967FF3" w:rsidP="00967F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967FF3" w:rsidRPr="0005156E" w:rsidRDefault="00C43222" w:rsidP="00967F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967FF3" w:rsidRPr="0005156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оспорване в тридневен срок по реда на чл. 73, ал. 1 от ИК пред Централната избирателна комисия София.</w:t>
      </w:r>
    </w:p>
    <w:p w:rsidR="00DE4977" w:rsidRDefault="00DE4977" w:rsidP="00DE49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83307" w:rsidRDefault="00183307" w:rsidP="00313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131C9" w:rsidRPr="00714AF5" w:rsidRDefault="00C43222" w:rsidP="00F07E1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="005E44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bookmarkStart w:id="0" w:name="_GoBack"/>
      <w:bookmarkEnd w:id="0"/>
      <w:r w:rsidR="00F07E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F07E17" w:rsidRPr="00F07E17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F07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Нямаше поставени въпроси за разглеждане, п</w:t>
      </w:r>
      <w:r w:rsidR="003131C9" w:rsidRPr="00714AF5">
        <w:rPr>
          <w:rFonts w:ascii="Times New Roman" w:hAnsi="Times New Roman" w:cs="Times New Roman"/>
          <w:sz w:val="24"/>
          <w:szCs w:val="24"/>
        </w:rPr>
        <w:t>оради което  и след изчерпване на дневния ред приключи заседанието на РИК – Монтана.</w:t>
      </w:r>
    </w:p>
    <w:p w:rsidR="003131C9" w:rsidRPr="00714AF5" w:rsidRDefault="00F07E17" w:rsidP="003131C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1C9" w:rsidRPr="00714AF5" w:rsidRDefault="003131C9" w:rsidP="003131C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3131C9" w:rsidRPr="00714AF5" w:rsidRDefault="003131C9" w:rsidP="003131C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3131C9" w:rsidRPr="00714AF5" w:rsidRDefault="003131C9" w:rsidP="003131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3131C9" w:rsidRDefault="003131C9" w:rsidP="003131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3131C9" w:rsidRPr="00714AF5" w:rsidRDefault="003131C9" w:rsidP="003131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3131C9" w:rsidRDefault="003131C9" w:rsidP="003131C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714AF5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AF5">
        <w:rPr>
          <w:rFonts w:ascii="Times New Roman" w:hAnsi="Times New Roman" w:cs="Times New Roman"/>
          <w:sz w:val="24"/>
          <w:szCs w:val="24"/>
        </w:rPr>
        <w:t>:</w:t>
      </w:r>
    </w:p>
    <w:p w:rsidR="003131C9" w:rsidRDefault="003131C9" w:rsidP="003131C9">
      <w:pPr>
        <w:spacing w:after="200" w:line="276" w:lineRule="auto"/>
        <w:contextualSpacing/>
        <w:jc w:val="both"/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p w:rsidR="003131C9" w:rsidRPr="00E57E00" w:rsidRDefault="00AD3B82" w:rsidP="003131C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</w:t>
      </w:r>
    </w:p>
    <w:sectPr w:rsidR="003131C9" w:rsidRPr="00E57E00" w:rsidSect="008012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C9"/>
    <w:rsid w:val="00013634"/>
    <w:rsid w:val="00165A8C"/>
    <w:rsid w:val="00183307"/>
    <w:rsid w:val="00251545"/>
    <w:rsid w:val="003131C9"/>
    <w:rsid w:val="00314B25"/>
    <w:rsid w:val="003F4730"/>
    <w:rsid w:val="005E4405"/>
    <w:rsid w:val="00807F07"/>
    <w:rsid w:val="00967FF3"/>
    <w:rsid w:val="00AD3B82"/>
    <w:rsid w:val="00C43222"/>
    <w:rsid w:val="00DE4977"/>
    <w:rsid w:val="00E70CAA"/>
    <w:rsid w:val="00EC1AF3"/>
    <w:rsid w:val="00F07E17"/>
    <w:rsid w:val="00F1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D52A"/>
  <w15:chartTrackingRefBased/>
  <w15:docId w15:val="{61965740-5AED-4F93-99D9-CF63C229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131C9"/>
    <w:rPr>
      <w:b/>
      <w:bCs/>
    </w:rPr>
  </w:style>
  <w:style w:type="table" w:styleId="a5">
    <w:name w:val="Table Grid"/>
    <w:basedOn w:val="a1"/>
    <w:uiPriority w:val="39"/>
    <w:rsid w:val="0031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3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Потребител на Windows</cp:lastModifiedBy>
  <cp:revision>17</cp:revision>
  <dcterms:created xsi:type="dcterms:W3CDTF">2024-09-19T11:41:00Z</dcterms:created>
  <dcterms:modified xsi:type="dcterms:W3CDTF">2024-09-19T14:18:00Z</dcterms:modified>
</cp:coreProperties>
</file>